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D8C" w:rsidRPr="009A2D8C" w:rsidRDefault="009A2D8C" w:rsidP="009A2D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5728" cy="9713590"/>
            <wp:effectExtent l="0" t="0" r="0" b="2540"/>
            <wp:docPr id="1" name="Рисунок 1" descr="C:\Users\User\Downloads\2025-05-20_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5-05-20_001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t="3192" r="3880" b="2258"/>
                    <a:stretch/>
                  </pic:blipFill>
                  <pic:spPr bwMode="auto">
                    <a:xfrm>
                      <a:off x="0" y="0"/>
                      <a:ext cx="6593598" cy="973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2D8C" w:rsidRDefault="009A2D8C"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column"/>
      </w:r>
    </w:p>
    <w:tbl>
      <w:tblPr>
        <w:tblStyle w:val="TableNormal"/>
        <w:tblW w:w="10315" w:type="dxa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522"/>
        <w:gridCol w:w="1418"/>
        <w:gridCol w:w="1698"/>
        <w:gridCol w:w="1418"/>
        <w:gridCol w:w="1408"/>
      </w:tblGrid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2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«Экологический калейдоскоп»</w:t>
            </w:r>
          </w:p>
        </w:tc>
        <w:tc>
          <w:tcPr>
            <w:tcW w:w="141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2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 xml:space="preserve">Спортивное </w:t>
            </w: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развлечение «Веселые старты»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17.06.2025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2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Выставка рисунков и викторина «Любимые герои отечественных мультфильмов»</w:t>
            </w:r>
          </w:p>
          <w:p w:rsidR="003926BB" w:rsidRDefault="007E16B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(к юбилею киностудии «Союзмультфильм»)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16.06. – 19.06.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2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День медицинского работника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18.06.2025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2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Литературно-музыкальная композиция «У Лукоморья»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19.06.2025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2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 xml:space="preserve">День памяти и скорби 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20.06.2025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Торжественное закрытие смены. 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20.06.2025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10315" w:type="dxa"/>
            <w:gridSpan w:val="6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Модуль «Отрядная работа. КТД»</w:t>
            </w: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Проведение огоньков</w:t>
            </w:r>
          </w:p>
          <w:p w:rsidR="003926BB" w:rsidRDefault="007E16BC">
            <w:pPr>
              <w:spacing w:after="0"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(знакомства, огонек–анализ</w:t>
            </w:r>
          </w:p>
          <w:p w:rsidR="003926BB" w:rsidRDefault="007E16B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 xml:space="preserve">дня, отрядная </w:t>
            </w: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«свеча», огонек прощания, тематический огонек)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течение смены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Часы общения.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течение смены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Конкурс коллективного рисунка на асфальте «Ура, каникулы!»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02.06.2025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 xml:space="preserve">Мастер-класс по изготовлению элементов украшения к акции «Окна </w:t>
            </w: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России»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09.06-10.06.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Акция «День добрых дел»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11.06.2025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Эко-десант. Акция чистоты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16.06.2025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3926BB">
        <w:trPr>
          <w:trHeight w:val="431"/>
        </w:trPr>
        <w:tc>
          <w:tcPr>
            <w:tcW w:w="10315" w:type="dxa"/>
            <w:gridSpan w:val="6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Модуль «Самоуправленние»</w:t>
            </w: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Выборы органов самоуправления отряда (командир, помощник командира, вожатых)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03.06.2025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Заседания Совета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лагеря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03.06.2025</w:t>
            </w:r>
          </w:p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10.06.2025</w:t>
            </w:r>
          </w:p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18.06.2025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«Отрядный огонек» – подведение итогов дня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Ежедневно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10315" w:type="dxa"/>
            <w:gridSpan w:val="6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  <w:t>Модуль «Здоровый образ жизни»</w:t>
            </w: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зарядка. Игры на свежем воздухе.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Ежедневно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Пятиминутка здоровья «Начинаем новый день или о режиме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дня»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течение смены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профилактических бесед «Здоровый образ жизни»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течение смены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Спортивное мероприятие «Быть здоровым модно»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05.06.2025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 «В стране здоровья»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18.06.2025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10315" w:type="dxa"/>
            <w:gridSpan w:val="6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Модуль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AFAFA"/>
              </w:rPr>
              <w:t xml:space="preserve">«Организация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AFAFA"/>
              </w:rPr>
              <w:t>предметно-эстетической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shd w:val="clear" w:color="auto" w:fill="FAFAF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AFAFA"/>
              </w:rPr>
              <w:t>среды»</w:t>
            </w: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интерьера отрядной комнаты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02.06.-04.06.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Музыкальное оформление для исполнения гимна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Еженедельно при подъеме  при проведении торжесвенных линеек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Музыкальное оформление для проведения зарядки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Ежедневно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Озеленение территории лагеря (полив клумб, комнатных растений)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 течение смены 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стенда лагеря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02.06.-03.06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на стенде творческих работ детей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 течение смены 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3926BB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по уборке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школьного двора «Чистый двор»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16.06.2025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3926BB">
        <w:trPr>
          <w:trHeight w:val="431"/>
        </w:trPr>
        <w:tc>
          <w:tcPr>
            <w:tcW w:w="10315" w:type="dxa"/>
            <w:gridSpan w:val="6"/>
          </w:tcPr>
          <w:p w:rsidR="003926BB" w:rsidRDefault="007E16BC">
            <w:pPr>
              <w:keepNext/>
              <w:keepLines/>
              <w:spacing w:before="40" w:after="0" w:line="276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bookmarkStart w:id="1" w:name="_Toc160193104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AFAFA"/>
                <w:lang w:val="en-US"/>
              </w:rPr>
              <w:lastRenderedPageBreak/>
              <w:t>Модуль «Профилактика 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shd w:val="clear" w:color="auto" w:fill="FAFAFA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AFAFA"/>
                <w:lang w:val="en-US"/>
              </w:rPr>
              <w:t>безопасность»</w:t>
            </w:r>
            <w:bookmarkEnd w:id="1"/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безопасности «Знакомство с планом работы, законами и правилами поведения в лагере, инструктаж по ТБ»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02.06.2025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Минутки безопасности 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Ежедневно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«Терроризм – угроза обществу»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11.06.2025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«Правила безопасного поведения на летних каникулах»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20.06.2025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10315" w:type="dxa"/>
            <w:gridSpan w:val="6"/>
          </w:tcPr>
          <w:p w:rsidR="003926BB" w:rsidRDefault="007E16BC">
            <w:pPr>
              <w:keepNext/>
              <w:keepLines/>
              <w:spacing w:before="40" w:after="0" w:line="276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2" w:name="_Toc160193105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AFAFA"/>
              </w:rPr>
              <w:t>Модуль «Работа 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4"/>
                <w:szCs w:val="24"/>
                <w:shd w:val="clear" w:color="auto" w:fill="FAFAF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AFAFA"/>
              </w:rPr>
              <w:t>вожатыми/воспитателями»</w:t>
            </w:r>
            <w:bookmarkEnd w:id="2"/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«Нормативно – правовая база по организации отдыха и оздоровления детей»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(знакомство педагогов с основными документами, регламентирующими отдых и оздоровление детей, с должностными обязанностями, нормами охраны труда в лагере дневного пребывания)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«Планирование и организация смены» (организация отдыха в лагере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дневного пребывания, логика развития лагерной смены, знакомство с программой лагеря и планированием)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совет лагеря 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течение смены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3926BB">
        <w:trPr>
          <w:trHeight w:val="431"/>
        </w:trPr>
        <w:tc>
          <w:tcPr>
            <w:tcW w:w="10315" w:type="dxa"/>
            <w:gridSpan w:val="6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  <w:t>Модуль «Работа с родителями»</w:t>
            </w: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Прием заявлений родителей на отдых и оздоровление детей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пришкольном лагере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Индивидуальные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онсультации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 течение смены 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3926BB">
        <w:trPr>
          <w:trHeight w:val="431"/>
        </w:trPr>
        <w:tc>
          <w:tcPr>
            <w:tcW w:w="10315" w:type="dxa"/>
            <w:gridSpan w:val="6"/>
          </w:tcPr>
          <w:p w:rsidR="003926BB" w:rsidRDefault="007E16BC">
            <w:pPr>
              <w:keepNext/>
              <w:keepLines/>
              <w:spacing w:before="40" w:after="0" w:line="276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bookmarkStart w:id="3" w:name="_Toc160193107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Модуль «Экскурсии 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походы»</w:t>
            </w:r>
            <w:bookmarkEnd w:id="3"/>
          </w:p>
        </w:tc>
      </w:tr>
      <w:tr w:rsidR="003926BB">
        <w:trPr>
          <w:trHeight w:val="431"/>
        </w:trPr>
        <w:tc>
          <w:tcPr>
            <w:tcW w:w="10315" w:type="dxa"/>
            <w:gridSpan w:val="6"/>
          </w:tcPr>
          <w:p w:rsidR="003926BB" w:rsidRDefault="007E16BC">
            <w:pPr>
              <w:keepNext/>
              <w:keepLines/>
              <w:spacing w:before="40" w:after="0" w:line="276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bookmarkStart w:id="4" w:name="_Toc160193108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Модуль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«Профориентация»</w:t>
            </w:r>
            <w:bookmarkEnd w:id="4"/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«Профессии моих родителей»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04.06.2025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3926BB">
        <w:trPr>
          <w:trHeight w:val="431"/>
        </w:trPr>
        <w:tc>
          <w:tcPr>
            <w:tcW w:w="851" w:type="dxa"/>
          </w:tcPr>
          <w:p w:rsidR="003926BB" w:rsidRDefault="007E16BC">
            <w:pPr>
              <w:spacing w:before="51" w:after="0" w:line="276" w:lineRule="auto"/>
              <w:ind w:left="212" w:right="22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522" w:type="dxa"/>
          </w:tcPr>
          <w:p w:rsidR="003926BB" w:rsidRDefault="007E16B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«Когда я вырасту, я буду работать... »</w:t>
            </w: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04.06.-06.06.</w:t>
            </w:r>
          </w:p>
        </w:tc>
        <w:tc>
          <w:tcPr>
            <w:tcW w:w="169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26BB" w:rsidRDefault="007E16B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408" w:type="dxa"/>
          </w:tcPr>
          <w:p w:rsidR="003926BB" w:rsidRDefault="003926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926BB" w:rsidRDefault="003926BB"/>
    <w:sectPr w:rsidR="003926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6BC" w:rsidRDefault="007E16BC">
      <w:pPr>
        <w:spacing w:line="240" w:lineRule="auto"/>
      </w:pPr>
      <w:r>
        <w:separator/>
      </w:r>
    </w:p>
  </w:endnote>
  <w:endnote w:type="continuationSeparator" w:id="0">
    <w:p w:rsidR="007E16BC" w:rsidRDefault="007E16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6BC" w:rsidRDefault="007E16BC">
      <w:pPr>
        <w:spacing w:after="0"/>
      </w:pPr>
      <w:r>
        <w:separator/>
      </w:r>
    </w:p>
  </w:footnote>
  <w:footnote w:type="continuationSeparator" w:id="0">
    <w:p w:rsidR="007E16BC" w:rsidRDefault="007E16B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B02"/>
    <w:rsid w:val="000552C7"/>
    <w:rsid w:val="000F20C2"/>
    <w:rsid w:val="0012134E"/>
    <w:rsid w:val="001349A8"/>
    <w:rsid w:val="00293B02"/>
    <w:rsid w:val="003926BB"/>
    <w:rsid w:val="00557678"/>
    <w:rsid w:val="005C6703"/>
    <w:rsid w:val="005E3295"/>
    <w:rsid w:val="00627EA6"/>
    <w:rsid w:val="007A4159"/>
    <w:rsid w:val="007E16BC"/>
    <w:rsid w:val="008A0788"/>
    <w:rsid w:val="008F21D8"/>
    <w:rsid w:val="009A2D8C"/>
    <w:rsid w:val="00AF667E"/>
    <w:rsid w:val="00B27FF8"/>
    <w:rsid w:val="00B7246C"/>
    <w:rsid w:val="00BC23CE"/>
    <w:rsid w:val="00C5021F"/>
    <w:rsid w:val="00D1354A"/>
    <w:rsid w:val="00E422E5"/>
    <w:rsid w:val="00F305B8"/>
    <w:rsid w:val="00FD7939"/>
    <w:rsid w:val="215F1C9B"/>
    <w:rsid w:val="47417CCA"/>
    <w:rsid w:val="7F4D0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31F3E"/>
  <w15:docId w15:val="{A6A80521-739A-457D-B08A-69BE4D684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6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495</Words>
  <Characters>2822</Characters>
  <Application>Microsoft Office Word</Application>
  <DocSecurity>0</DocSecurity>
  <Lines>23</Lines>
  <Paragraphs>6</Paragraphs>
  <ScaleCrop>false</ScaleCrop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2025-03-20T05:23:00Z</dcterms:created>
  <dcterms:modified xsi:type="dcterms:W3CDTF">2025-05-20T10:13:00Z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0FB52280B130420C9BA2E8C933BEED3A_12</vt:lpwstr>
  </property>
</Properties>
</file>